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Override PartName="/customXml/item2.xml" ContentType="application/xml"/>
  <Override PartName="/customXml/itemProps2.xml" ContentType="application/vnd.openxmlformats-officedocument.customXmlProperties+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item3.xml" ContentType="application/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>
          <w:b/>
        </w:rPr>
        <w:t>1. Hlavní město České republiky je</w:t>
      </w:r>
      <w:r>
        <w:rPr/>
        <w:tab/>
        <w:t xml:space="preserve"> a) Praha</w:t>
      </w:r>
    </w:p>
    <w:p>
      <w:pPr>
        <w:pStyle w:val="Normal"/>
        <w:rPr/>
      </w:pPr>
      <w:r>
        <w:rPr/>
        <w:tab/>
        <w:tab/>
        <w:tab/>
        <w:tab/>
        <w:tab/>
        <w:t>b) Brno</w:t>
      </w:r>
    </w:p>
    <w:p>
      <w:pPr>
        <w:pStyle w:val="Normal"/>
        <w:rPr/>
      </w:pPr>
      <w:r>
        <w:rPr/>
        <w:tab/>
        <w:tab/>
        <w:tab/>
        <w:tab/>
        <w:tab/>
        <w:t>c) Ostrava</w:t>
      </w:r>
    </w:p>
    <w:p>
      <w:pPr>
        <w:pStyle w:val="Normal"/>
        <w:rPr>
          <w:b/>
        </w:rPr>
      </w:pPr>
      <w:r>
        <w:rPr>
          <w:b/>
        </w:rPr>
        <w:t>2. Zelená barva na zeměpisné mapě znamená</w:t>
        <w:tab/>
      </w:r>
    </w:p>
    <w:p>
      <w:pPr>
        <w:pStyle w:val="Normal"/>
        <w:rPr/>
      </w:pPr>
      <w:r>
        <w:rPr/>
        <w:tab/>
        <w:tab/>
        <w:tab/>
        <w:tab/>
        <w:tab/>
        <w:t>a) trávu</w:t>
      </w:r>
    </w:p>
    <w:p>
      <w:pPr>
        <w:pStyle w:val="Normal"/>
        <w:rPr/>
      </w:pPr>
      <w:r>
        <w:rPr/>
        <w:tab/>
        <w:tab/>
        <w:tab/>
        <w:tab/>
        <w:tab/>
        <w:t>b) lesy</w:t>
      </w:r>
    </w:p>
    <w:p>
      <w:pPr>
        <w:pStyle w:val="Normal"/>
        <w:rPr/>
      </w:pPr>
      <w:r>
        <w:rPr/>
        <w:tab/>
        <w:tab/>
        <w:tab/>
        <w:tab/>
        <w:tab/>
        <w:t>c) nížinu</w:t>
      </w:r>
    </w:p>
    <w:p>
      <w:pPr>
        <w:pStyle w:val="Normal"/>
        <w:rPr/>
      </w:pPr>
      <w:r>
        <w:rPr>
          <w:b/>
        </w:rPr>
        <w:t>3. Pohoří je na mapě označeno</w:t>
      </w:r>
      <w:r>
        <w:rPr/>
        <w:tab/>
        <w:t>a) modrými tečkami</w:t>
      </w:r>
    </w:p>
    <w:p>
      <w:pPr>
        <w:pStyle w:val="Normal"/>
        <w:rPr/>
      </w:pPr>
      <w:r>
        <w:rPr/>
        <w:tab/>
        <w:tab/>
        <w:tab/>
        <w:tab/>
        <w:t>b) hnědou barvou</w:t>
      </w:r>
    </w:p>
    <w:p>
      <w:pPr>
        <w:pStyle w:val="Normal"/>
        <w:rPr/>
      </w:pPr>
      <w:r>
        <w:rPr/>
        <w:tab/>
        <w:tab/>
        <w:tab/>
        <w:tab/>
        <w:t>c) zelenou barvou</w:t>
      </w:r>
    </w:p>
    <w:p>
      <w:pPr>
        <w:pStyle w:val="Normal"/>
        <w:rPr/>
      </w:pPr>
      <w:r>
        <w:rPr>
          <w:b/>
        </w:rPr>
        <w:t>4. Největší řeka na Moravě je</w:t>
      </w:r>
      <w:r>
        <w:rPr/>
        <w:tab/>
        <w:tab/>
        <w:t xml:space="preserve"> a) Vltava</w:t>
      </w:r>
    </w:p>
    <w:p>
      <w:pPr>
        <w:pStyle w:val="Normal"/>
        <w:rPr/>
      </w:pPr>
      <w:r>
        <w:rPr/>
        <w:tab/>
        <w:tab/>
        <w:tab/>
        <w:tab/>
        <w:tab/>
        <w:t>b) Berounka</w:t>
      </w:r>
    </w:p>
    <w:p>
      <w:pPr>
        <w:pStyle w:val="Normal"/>
        <w:rPr/>
      </w:pPr>
      <w:r>
        <w:rPr/>
        <w:tab/>
        <w:tab/>
        <w:tab/>
        <w:tab/>
        <w:tab/>
        <w:t>c) Morava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</w:rPr>
        <w:t xml:space="preserve">5. Česká republika má podnebí </w:t>
      </w:r>
      <w:r>
        <w:rPr/>
        <w:t xml:space="preserve"> a) mírné</w:t>
      </w:r>
    </w:p>
    <w:p>
      <w:pPr>
        <w:pStyle w:val="Normal"/>
        <w:rPr/>
      </w:pPr>
      <w:r>
        <w:rPr/>
        <w:tab/>
        <w:tab/>
        <w:tab/>
        <w:tab/>
        <w:t>b) tropické</w:t>
      </w:r>
    </w:p>
    <w:p>
      <w:pPr>
        <w:pStyle w:val="Normal"/>
        <w:rPr/>
      </w:pPr>
      <w:r>
        <w:rPr/>
        <w:tab/>
        <w:tab/>
        <w:tab/>
        <w:tab/>
        <w:t>c) ledové polární</w:t>
      </w:r>
    </w:p>
    <w:p>
      <w:pPr>
        <w:pStyle w:val="Normal"/>
        <w:rPr/>
      </w:pPr>
      <w:r>
        <w:rPr>
          <w:b/>
        </w:rPr>
        <w:t>6. Ostrava leží na</w:t>
        <w:tab/>
      </w:r>
      <w:r>
        <w:rPr/>
        <w:t>a) jihu Moravy</w:t>
      </w:r>
    </w:p>
    <w:p>
      <w:pPr>
        <w:pStyle w:val="Normal"/>
        <w:rPr/>
      </w:pPr>
      <w:r>
        <w:rPr/>
        <w:tab/>
        <w:tab/>
        <w:tab/>
        <w:t>b) severu Čech</w:t>
      </w:r>
    </w:p>
    <w:p>
      <w:pPr>
        <w:pStyle w:val="Normal"/>
        <w:rPr/>
      </w:pPr>
      <w:r>
        <w:rPr/>
        <w:tab/>
        <w:tab/>
        <w:tab/>
        <w:t>c) severu Moravy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1. PES =</w:t>
        <w:tab/>
        <w:tab/>
        <w:t xml:space="preserve"> ryba - obojživelník - plaz - pták - savec</w:t>
      </w:r>
    </w:p>
    <w:p>
      <w:pPr>
        <w:pStyle w:val="Normal"/>
        <w:rPr/>
      </w:pPr>
      <w:r>
        <w:rPr/>
        <w:t xml:space="preserve">2. ZMIJE = </w:t>
        <w:tab/>
        <w:t>ryba - obojživelník - plaz - pták - savec</w:t>
      </w:r>
    </w:p>
    <w:p>
      <w:pPr>
        <w:pStyle w:val="Normal"/>
        <w:rPr/>
      </w:pPr>
      <w:r>
        <w:rPr/>
        <w:t xml:space="preserve">3. ROSNIČKA = </w:t>
        <w:tab/>
        <w:t>ryba - obojživelník - plaz - pták - savec</w:t>
      </w:r>
    </w:p>
    <w:p>
      <w:pPr>
        <w:pStyle w:val="Normal"/>
        <w:rPr/>
      </w:pPr>
      <w:r>
        <w:rPr/>
        <w:t>4. KAPR =</w:t>
        <w:tab/>
        <w:t xml:space="preserve"> ryba - obojživelník - plaz - pták - savec</w:t>
      </w:r>
    </w:p>
    <w:p>
      <w:pPr>
        <w:pStyle w:val="Normal"/>
        <w:rPr/>
      </w:pPr>
      <w:r>
        <w:rPr/>
        <w:t xml:space="preserve">5. ČOLEK = </w:t>
        <w:tab/>
        <w:t>ryba - obojživelník - plaz - pták - savec</w:t>
      </w:r>
    </w:p>
    <w:p>
      <w:pPr>
        <w:pStyle w:val="Normal"/>
        <w:rPr/>
      </w:pPr>
      <w:r>
        <w:rPr/>
        <w:t xml:space="preserve">6. KOS = </w:t>
        <w:tab/>
        <w:t>ryba - obojživelník - plaz - pták - savec</w:t>
      </w:r>
    </w:p>
    <w:p>
      <w:pPr>
        <w:pStyle w:val="Normal"/>
        <w:rPr/>
      </w:pPr>
      <w:r>
        <w:rPr/>
        <w:t xml:space="preserve">7. ČLOVĚK = </w:t>
        <w:tab/>
        <w:t>ryba - obojživelník - plaz - pták - savec</w:t>
      </w:r>
    </w:p>
    <w:p>
      <w:pPr>
        <w:pStyle w:val="Normal"/>
        <w:rPr/>
      </w:pPr>
      <w:r>
        <w:rPr/>
        <w:t xml:space="preserve">8. JEŠTĚRKA = </w:t>
        <w:tab/>
        <w:t>ryba - obojživelník - plaz - pták - savec</w:t>
      </w:r>
    </w:p>
    <w:p>
      <w:pPr>
        <w:pStyle w:val="Normal"/>
        <w:rPr/>
      </w:pPr>
      <w:r>
        <w:rPr/>
        <w:t>9. HUSA =</w:t>
        <w:tab/>
        <w:t xml:space="preserve"> ryba - obojživelník - plaz - pták - savec</w:t>
      </w:r>
    </w:p>
    <w:p>
      <w:pPr>
        <w:pStyle w:val="Normal"/>
        <w:rPr/>
      </w:pPr>
      <w:r>
        <w:rPr/>
        <w:t xml:space="preserve">10. PSTRUH = </w:t>
        <w:tab/>
        <w:t>ryba - obojživelník - plaz - pták - savec</w:t>
      </w:r>
    </w:p>
    <w:p>
      <w:pPr>
        <w:pStyle w:val="Normal"/>
        <w:rPr/>
      </w:pPr>
      <w:r>
        <w:rPr/>
        <w:t xml:space="preserve">11. MLOK = </w:t>
        <w:tab/>
        <w:t>ryba - obojživelník - plaz - pták - savec</w:t>
      </w:r>
    </w:p>
    <w:p>
      <w:pPr>
        <w:pStyle w:val="Normal"/>
        <w:rPr/>
      </w:pPr>
      <w:r>
        <w:rPr/>
        <w:t>12. SLEPÝŠ =</w:t>
        <w:tab/>
        <w:t xml:space="preserve"> ryba - obojživelník - plaz - pták - savec</w:t>
      </w:r>
    </w:p>
    <w:p>
      <w:pPr>
        <w:pStyle w:val="Normal"/>
        <w:rPr/>
      </w:pPr>
      <w:r>
        <w:rPr/>
        <w:t>13. VRABEC =</w:t>
        <w:tab/>
        <w:t xml:space="preserve"> ryba - obojživelník - plaz - pták - savec</w:t>
      </w:r>
    </w:p>
    <w:p>
      <w:pPr>
        <w:pStyle w:val="Normal"/>
        <w:rPr/>
      </w:pPr>
      <w:r>
        <w:rPr/>
        <w:t xml:space="preserve">14. MORČE = </w:t>
        <w:tab/>
        <w:t>ryba - obojživelník - plaz - pták - savec</w:t>
      </w:r>
    </w:p>
    <w:p>
      <w:pPr>
        <w:pStyle w:val="Normal"/>
        <w:rPr/>
      </w:pPr>
      <w:r>
        <w:rPr/>
        <w:t xml:space="preserve">15. ŽELVA = </w:t>
        <w:tab/>
        <w:t>ryba - obojživelník - plaz - pták - savec</w:t>
      </w:r>
    </w:p>
    <w:p>
      <w:pPr>
        <w:pStyle w:val="Normal"/>
        <w:rPr/>
      </w:pPr>
      <w:r>
        <w:rPr/>
        <w:t>16. KROKODÝL = ryba - obojživelník - plaz - pták - savec</w:t>
      </w:r>
    </w:p>
    <w:p>
      <w:pPr>
        <w:pStyle w:val="Normal"/>
        <w:rPr/>
      </w:pPr>
      <w:r>
        <w:rPr/>
        <w:t xml:space="preserve">17. DELFÍN = </w:t>
        <w:tab/>
        <w:t>ryba - obojživelník - plaz - pták - savec</w:t>
      </w:r>
    </w:p>
    <w:p>
      <w:pPr>
        <w:pStyle w:val="Normal"/>
        <w:rPr/>
      </w:pPr>
      <w:r>
        <w:rPr/>
        <w:t xml:space="preserve">18. ŠTIKA = </w:t>
        <w:tab/>
        <w:t>ryba - obojživelník - plaz - pták - savec</w:t>
      </w:r>
    </w:p>
    <w:p>
      <w:pPr>
        <w:pStyle w:val="Normal"/>
        <w:rPr/>
      </w:pPr>
      <w:r>
        <w:rPr/>
        <w:t xml:space="preserve">19. SLEPICE = </w:t>
        <w:tab/>
        <w:t>ryba - obojživelník - plaz - pták - savec</w:t>
      </w:r>
    </w:p>
    <w:p>
      <w:pPr>
        <w:pStyle w:val="Normal"/>
        <w:rPr/>
      </w:pPr>
      <w:r>
        <w:rPr/>
        <w:t xml:space="preserve">20. TYGR = </w:t>
        <w:tab/>
        <w:t>ryba - obojživelník - plaz - pták - savec</w:t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continuous"/>
      <w:pgSz w:orient="landscape" w:w="16838" w:h="11906"/>
      <w:pgMar w:left="426" w:right="253" w:gutter="0" w:header="0" w:top="567" w:footer="0" w:bottom="568"/>
      <w:cols w:num="2" w:space="2" w:equalWidth="true" w:sep="false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cs-CZ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a2813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cs-CZ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Relationship Id="rId6" Type="http://schemas.openxmlformats.org/officeDocument/2006/relationships/customXml" Target="../customXml/item2.xml"/><Relationship Id="rId7" Type="http://schemas.openxmlformats.org/officeDocument/2006/relationships/customXml" Target="../customXml/item3.xml"/>
</Relationships>
</file>

<file path=word/theme/theme1.xml><?xml version="1.0" encoding="utf-8"?>
<a:theme xmlns:a="http://schemas.openxmlformats.org/drawingml/2006/main" xmlns:r="http://schemas.openxmlformats.org/officeDocument/2006/relationships" name="Motiv sady Office">
  <a:themeElements>
    <a:clrScheme name="Kancelář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42f98be-664b-4414-b702-8862fd660575">
      <Terms xmlns="http://schemas.microsoft.com/office/infopath/2007/PartnerControls"/>
    </lcf76f155ced4ddcb4097134ff3c332f>
    <TaxCatchAll xmlns="384ad42b-4c0e-496b-b456-d91c460a8db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034A6BB5E686243873F6AFBA45FA368" ma:contentTypeVersion="17" ma:contentTypeDescription="Vytvoří nový dokument" ma:contentTypeScope="" ma:versionID="a29a9bf9e8c2dce2a855b9e1eec363ee">
  <xsd:schema xmlns:xsd="http://www.w3.org/2001/XMLSchema" xmlns:xs="http://www.w3.org/2001/XMLSchema" xmlns:p="http://schemas.microsoft.com/office/2006/metadata/properties" xmlns:ns2="842f98be-664b-4414-b702-8862fd660575" xmlns:ns3="384ad42b-4c0e-496b-b456-d91c460a8dbd" targetNamespace="http://schemas.microsoft.com/office/2006/metadata/properties" ma:root="true" ma:fieldsID="4a4d1da62da04b89f6318f73de44b247" ns2:_="" ns3:_="">
    <xsd:import namespace="842f98be-664b-4414-b702-8862fd660575"/>
    <xsd:import namespace="384ad42b-4c0e-496b-b456-d91c460a8d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2f98be-664b-4414-b702-8862fd6605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8a3b8a22-b8bf-413c-b2ae-89cb7eab68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4ad42b-4c0e-496b-b456-d91c460a8db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e2cb488-44c5-4ee1-910b-981f71539d07}" ma:internalName="TaxCatchAll" ma:showField="CatchAllData" ma:web="384ad42b-4c0e-496b-b456-d91c460a8d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CD1B59D-6AE2-4937-82F8-AF9AAC854D60}"/>
</file>

<file path=customXml/itemProps2.xml><?xml version="1.0" encoding="utf-8"?>
<ds:datastoreItem xmlns:ds="http://schemas.openxmlformats.org/officeDocument/2006/customXml" ds:itemID="{A813277B-A945-4895-B47D-E7912DC8BEF3}"/>
</file>

<file path=customXml/itemProps3.xml><?xml version="1.0" encoding="utf-8"?>
<ds:datastoreItem xmlns:ds="http://schemas.openxmlformats.org/officeDocument/2006/customXml" ds:itemID="{BA387157-BFDD-43FC-8A22-7135D0F1DF7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Application>LibreOffice/7.6.4.1$Windows_X86_64 LibreOffice_project/e19e193f88cd6c0525a17fb7a176ed8e6a3e2aa1</Application>
  <AppVersion>15.0000</AppVersion>
  <Pages>1</Pages>
  <Words>317</Words>
  <Characters>1175</Characters>
  <CharactersWithSpaces>1535</CharactersWithSpaces>
  <Paragraphs>39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2022-11-03T15:51:00Z</dcterms:created>
  <dc:creator>Zdenek</dc:creator>
  <dc:description/>
  <dc:language>cs-CZ</dc:language>
  <cp:lastModifiedBy>Mgr. Jana Špačková</cp:lastModifiedBy>
  <dcterms:modified xsi:type="dcterms:W3CDTF">2022-11-03T15:53:00Z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0x0101004034A6BB5E686243873F6AFBA45FA368</vt:lpwstr>
  </property>
</Properties>
</file>